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79" w:rsidRPr="00B850FA" w:rsidRDefault="00E51C79" w:rsidP="00E51C7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F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B4A66" w:rsidRDefault="00E51C79" w:rsidP="00E51C7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FA">
        <w:rPr>
          <w:rFonts w:ascii="Times New Roman" w:hAnsi="Times New Roman" w:cs="Times New Roman"/>
          <w:b/>
          <w:sz w:val="26"/>
          <w:szCs w:val="26"/>
        </w:rPr>
        <w:t xml:space="preserve">о подготовке проекта муниципального нормативного правового акта </w:t>
      </w:r>
      <w:r w:rsidR="004219C0">
        <w:rPr>
          <w:rFonts w:ascii="Times New Roman" w:hAnsi="Times New Roman" w:cs="Times New Roman"/>
          <w:b/>
          <w:sz w:val="26"/>
          <w:szCs w:val="26"/>
        </w:rPr>
        <w:t>постановления Администрации Конышевского района Курской области</w:t>
      </w:r>
    </w:p>
    <w:p w:rsidR="002755C7" w:rsidRPr="002755C7" w:rsidRDefault="00E51C79" w:rsidP="002755C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FA">
        <w:rPr>
          <w:rFonts w:ascii="Times New Roman" w:hAnsi="Times New Roman" w:cs="Times New Roman"/>
          <w:b/>
          <w:sz w:val="26"/>
          <w:szCs w:val="26"/>
        </w:rPr>
        <w:t>«</w:t>
      </w:r>
      <w:r w:rsidR="002755C7" w:rsidRPr="002755C7">
        <w:rPr>
          <w:rFonts w:ascii="Times New Roman" w:hAnsi="Times New Roman" w:cs="Times New Roman"/>
          <w:b/>
          <w:sz w:val="26"/>
          <w:szCs w:val="26"/>
        </w:rPr>
        <w:t>Об утверждении Порядка работы с обращениями инвесторов</w:t>
      </w:r>
    </w:p>
    <w:p w:rsidR="002755C7" w:rsidRPr="002755C7" w:rsidRDefault="002755C7" w:rsidP="002755C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55C7">
        <w:rPr>
          <w:rFonts w:ascii="Times New Roman" w:hAnsi="Times New Roman" w:cs="Times New Roman"/>
          <w:b/>
          <w:sz w:val="26"/>
          <w:szCs w:val="26"/>
        </w:rPr>
        <w:t>по каналу прямой и обратной связи на территории</w:t>
      </w:r>
    </w:p>
    <w:p w:rsidR="002755C7" w:rsidRPr="002755C7" w:rsidRDefault="002755C7" w:rsidP="002755C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55C7">
        <w:rPr>
          <w:rFonts w:ascii="Times New Roman" w:hAnsi="Times New Roman" w:cs="Times New Roman"/>
          <w:b/>
          <w:sz w:val="26"/>
          <w:szCs w:val="26"/>
        </w:rPr>
        <w:t>Конышевского района Курской области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51C79" w:rsidRPr="00B850FA" w:rsidRDefault="00E51C79" w:rsidP="002755C7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C07280" w:rsidRDefault="00C07280" w:rsidP="00E51C7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1C79" w:rsidRPr="00B850FA" w:rsidRDefault="00E51C79" w:rsidP="00C0728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0FA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BB4A66">
        <w:rPr>
          <w:rFonts w:ascii="Times New Roman" w:hAnsi="Times New Roman" w:cs="Times New Roman"/>
          <w:sz w:val="26"/>
          <w:szCs w:val="26"/>
        </w:rPr>
        <w:t xml:space="preserve">экономики, труда, земельных  и имущественных отношений  Администрации Конышевского района </w:t>
      </w:r>
      <w:r w:rsidRPr="00B850FA">
        <w:rPr>
          <w:rFonts w:ascii="Times New Roman" w:hAnsi="Times New Roman" w:cs="Times New Roman"/>
          <w:sz w:val="26"/>
          <w:szCs w:val="26"/>
        </w:rPr>
        <w:t xml:space="preserve"> Курской области извещает   о  начале  обсуждения  идеи  (концепции)  предлагаемого  проекта муниципального нормативного правового акта и сборе предложений заинтересованных лиц.</w:t>
      </w:r>
    </w:p>
    <w:p w:rsidR="00B850FA" w:rsidRPr="00B850FA" w:rsidRDefault="00B850FA" w:rsidP="00E51C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Ind w:w="108" w:type="dxa"/>
        <w:tblLook w:val="04A0" w:firstRow="1" w:lastRow="0" w:firstColumn="1" w:lastColumn="0" w:noHBand="0" w:noVBand="1"/>
      </w:tblPr>
      <w:tblGrid>
        <w:gridCol w:w="970"/>
        <w:gridCol w:w="8601"/>
      </w:tblGrid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Вид муниципального нормативного правового акта:</w:t>
            </w:r>
          </w:p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BB4A66">
              <w:rPr>
                <w:rFonts w:ascii="Times New Roman" w:hAnsi="Times New Roman" w:cs="Times New Roman"/>
                <w:sz w:val="26"/>
                <w:szCs w:val="26"/>
              </w:rPr>
              <w:t xml:space="preserve">е Администрации Конышевского района </w:t>
            </w: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Курской области  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муниципального нормативного правового акта:</w:t>
            </w:r>
          </w:p>
          <w:p w:rsidR="002755C7" w:rsidRPr="002755C7" w:rsidRDefault="002755C7" w:rsidP="002755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5C7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работы с обращениями инвесторов </w:t>
            </w:r>
            <w:r w:rsidRPr="002755C7">
              <w:rPr>
                <w:rFonts w:ascii="Times New Roman" w:hAnsi="Times New Roman" w:cs="Times New Roman"/>
                <w:sz w:val="26"/>
                <w:szCs w:val="26"/>
              </w:rPr>
              <w:t>по каналу прямой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обратной связи на территории </w:t>
            </w:r>
            <w:r w:rsidRPr="002755C7">
              <w:rPr>
                <w:rFonts w:ascii="Times New Roman" w:hAnsi="Times New Roman" w:cs="Times New Roman"/>
                <w:sz w:val="26"/>
                <w:szCs w:val="26"/>
              </w:rPr>
              <w:t>Конышевского района Курской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51C79" w:rsidRPr="00BB4A66" w:rsidRDefault="00E51C79" w:rsidP="00E51C7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01" w:type="dxa"/>
          </w:tcPr>
          <w:p w:rsidR="00E51C79" w:rsidRPr="00B850FA" w:rsidRDefault="00E51C79" w:rsidP="004219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срок вступления в силу муниципального нормативного правового акта: </w:t>
            </w:r>
            <w:r w:rsidR="005D7A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55C7">
              <w:rPr>
                <w:rFonts w:ascii="Times New Roman" w:hAnsi="Times New Roman" w:cs="Times New Roman"/>
                <w:sz w:val="26"/>
                <w:szCs w:val="26"/>
              </w:rPr>
              <w:t>3 квартал 2024</w:t>
            </w: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акта:</w:t>
            </w:r>
          </w:p>
          <w:p w:rsidR="00E51C79" w:rsidRPr="00B850FA" w:rsidRDefault="00FF47BF" w:rsidP="00BB4A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B4A66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экономики, труда, земельных  имущественных отношений </w:t>
            </w:r>
            <w:r w:rsidR="00E51C79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A66">
              <w:rPr>
                <w:rFonts w:ascii="Times New Roman" w:hAnsi="Times New Roman" w:cs="Times New Roman"/>
                <w:sz w:val="26"/>
                <w:szCs w:val="26"/>
              </w:rPr>
              <w:t>Администрации Конышевского района</w:t>
            </w:r>
            <w:r w:rsidR="00E51C79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муниципального</w:t>
            </w:r>
            <w:r w:rsidR="00BB4A66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нормативного правового акта: 5 </w:t>
            </w:r>
            <w:proofErr w:type="gramStart"/>
            <w:r w:rsidR="00BB4A66">
              <w:rPr>
                <w:rFonts w:ascii="Times New Roman" w:hAnsi="Times New Roman" w:cs="Times New Roman"/>
                <w:sz w:val="26"/>
                <w:szCs w:val="26"/>
              </w:rPr>
              <w:t>календарных</w:t>
            </w:r>
            <w:proofErr w:type="gramEnd"/>
            <w:r w:rsidR="00BB4A66">
              <w:rPr>
                <w:rFonts w:ascii="Times New Roman" w:hAnsi="Times New Roman" w:cs="Times New Roman"/>
                <w:sz w:val="26"/>
                <w:szCs w:val="26"/>
              </w:rPr>
              <w:t xml:space="preserve"> дня</w:t>
            </w: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со дня размещения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уведомления на официальном сайте муниципально</w:t>
            </w:r>
            <w:r w:rsidR="008210B1">
              <w:rPr>
                <w:rFonts w:ascii="Times New Roman" w:hAnsi="Times New Roman" w:cs="Times New Roman"/>
                <w:sz w:val="26"/>
                <w:szCs w:val="26"/>
              </w:rPr>
              <w:t xml:space="preserve">го образования «Конышевский район 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>» Курской области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01" w:type="dxa"/>
          </w:tcPr>
          <w:p w:rsidR="00E51C79" w:rsidRPr="00B850FA" w:rsidRDefault="00E51C79" w:rsidP="00ED00A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Описание проблем, на решение которых направлен предлагаемый способ регулирования:</w:t>
            </w:r>
            <w:r w:rsidR="008210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00AE">
              <w:rPr>
                <w:rFonts w:ascii="Times New Roman" w:hAnsi="Times New Roman" w:cs="Times New Roman"/>
                <w:sz w:val="26"/>
                <w:szCs w:val="26"/>
              </w:rPr>
              <w:t>утверждение</w:t>
            </w:r>
            <w:r w:rsidR="00ED00AE" w:rsidRPr="00ED00AE">
              <w:rPr>
                <w:rFonts w:ascii="Times New Roman" w:hAnsi="Times New Roman" w:cs="Times New Roman"/>
                <w:sz w:val="26"/>
                <w:szCs w:val="26"/>
              </w:rPr>
              <w:t xml:space="preserve"> Порядка работы с обращениями инвесторов по каналу прямой и обратной связи на территории Конышевского района Курской области»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Круг лиц, на которых будет распространено действие проекта муниципального  нормативного правового акта: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юридические лица, индивидуальные предприниматели, физические </w:t>
            </w:r>
            <w:proofErr w:type="gramStart"/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  <w:proofErr w:type="gramEnd"/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не являющиеся индивидуальными предпринимателями 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«О проведении эксперимента по установлению налогового режима «Налог на профессиона</w:t>
            </w:r>
            <w:r w:rsidR="00BB4A66">
              <w:rPr>
                <w:rFonts w:ascii="Times New Roman" w:hAnsi="Times New Roman" w:cs="Times New Roman"/>
                <w:sz w:val="26"/>
                <w:szCs w:val="26"/>
              </w:rPr>
              <w:t xml:space="preserve">льный доход»), 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органы местного самоуправления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Необходимость установления переходного периода: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нет необходимости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целей регулирования:</w:t>
            </w:r>
            <w:r w:rsidR="00532675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и оценка возможных положительных и отрицательных последствий принятия проекта акта; выявление в проекте акта положений, вводящих избыточные обязанности, запреты и ограничения</w:t>
            </w:r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для субъектов предпринимательской и инвестиционной деятельности или способствующих их введению, а </w:t>
            </w:r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также положений, способствующих возникновению необоснованных расходов субъектов предпринимательской и инвестиционной деятельности, бюджета муниципал</w:t>
            </w:r>
            <w:r w:rsidR="00BB4A66">
              <w:rPr>
                <w:rFonts w:ascii="Times New Roman" w:hAnsi="Times New Roman" w:cs="Times New Roman"/>
                <w:sz w:val="26"/>
                <w:szCs w:val="26"/>
              </w:rPr>
              <w:t xml:space="preserve">ьного образования «Конышевский район </w:t>
            </w:r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>» Курской области</w:t>
            </w:r>
            <w:proofErr w:type="gramEnd"/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601" w:type="dxa"/>
          </w:tcPr>
          <w:p w:rsidR="00E51C79" w:rsidRPr="00B850FA" w:rsidRDefault="00E51C79" w:rsidP="00555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E17">
              <w:rPr>
                <w:rFonts w:ascii="Times New Roman" w:hAnsi="Times New Roman"/>
                <w:sz w:val="26"/>
                <w:szCs w:val="26"/>
              </w:rPr>
              <w:t>Общая характеристика регулируемых общественных отношений:</w:t>
            </w:r>
            <w:r w:rsidR="008B7E17" w:rsidRPr="008B7E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52C1">
              <w:rPr>
                <w:rFonts w:ascii="Times New Roman" w:hAnsi="Times New Roman"/>
                <w:sz w:val="26"/>
                <w:szCs w:val="26"/>
              </w:rPr>
              <w:t>определение работы</w:t>
            </w:r>
            <w:bookmarkStart w:id="0" w:name="_GoBack"/>
            <w:bookmarkEnd w:id="0"/>
            <w:r w:rsidR="002755C7" w:rsidRPr="002755C7">
              <w:rPr>
                <w:rFonts w:ascii="Times New Roman" w:hAnsi="Times New Roman"/>
                <w:sz w:val="26"/>
                <w:szCs w:val="26"/>
              </w:rPr>
              <w:t xml:space="preserve"> канала прямой и обратной связи для инвесторов, осуществляющих или планирующих осуществлять инвестиционную деятельность на территории Конышевского района  Курской области, а также порядок оперативного устранения нарушений нормативных правовых актов Конышевского района  Курской области, выявленных по результатам работы канала прямой и обратной связи.</w:t>
            </w:r>
          </w:p>
        </w:tc>
      </w:tr>
      <w:tr w:rsidR="00E51C79" w:rsidRPr="00B850FA" w:rsidTr="00010AF4"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01" w:type="dxa"/>
          </w:tcPr>
          <w:p w:rsidR="00E51C79" w:rsidRPr="00BB4A66" w:rsidRDefault="00E51C79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</w:t>
            </w:r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тчиком принимаются предложения: </w:t>
            </w: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5 календарных дней со дня размещения уведомления на официальном сайте</w:t>
            </w:r>
            <w:r w:rsidR="00BB4A6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Конышевского района Курской области</w:t>
            </w:r>
          </w:p>
        </w:tc>
      </w:tr>
      <w:tr w:rsidR="00E51C79" w:rsidRPr="00B850FA" w:rsidTr="00010AF4">
        <w:trPr>
          <w:trHeight w:val="1522"/>
        </w:trPr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для направления предложений:                      </w:t>
            </w:r>
          </w:p>
          <w:p w:rsidR="00E51C79" w:rsidRPr="00B850FA" w:rsidRDefault="00FF47BF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  <w:r w:rsidR="00BB4A66">
              <w:rPr>
                <w:rFonts w:ascii="Times New Roman" w:hAnsi="Times New Roman" w:cs="Times New Roman"/>
                <w:sz w:val="26"/>
                <w:szCs w:val="26"/>
              </w:rPr>
              <w:t>.: Малахова Антонина Викторовна</w:t>
            </w:r>
            <w:r w:rsidR="00E51C79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E51C79" w:rsidRPr="00B850FA" w:rsidRDefault="00E51C79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Должность: </w:t>
            </w:r>
            <w:r w:rsidR="00BB4A66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  <w:r w:rsidR="00FF47BF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r w:rsidR="00BB4A66">
              <w:rPr>
                <w:rFonts w:ascii="Times New Roman" w:hAnsi="Times New Roman" w:cs="Times New Roman"/>
                <w:sz w:val="26"/>
                <w:szCs w:val="26"/>
              </w:rPr>
              <w:t>экономики, труда, земельных и имущественных отношений Администрации Конышевского района курской области</w:t>
            </w:r>
          </w:p>
          <w:p w:rsidR="00E51C79" w:rsidRPr="00B850FA" w:rsidRDefault="00BB4A66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телефон: 8 (47156) 2-</w:t>
            </w:r>
            <w:r w:rsidR="00A221C3">
              <w:rPr>
                <w:rFonts w:ascii="Times New Roman" w:hAnsi="Times New Roman" w:cs="Times New Roman"/>
                <w:sz w:val="26"/>
                <w:szCs w:val="26"/>
              </w:rPr>
              <w:t>14-70</w:t>
            </w:r>
          </w:p>
          <w:p w:rsidR="00E51C79" w:rsidRPr="00A221C3" w:rsidRDefault="00A221C3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E51C79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konadmin</w:t>
            </w:r>
            <w:proofErr w:type="spellEnd"/>
            <w:r w:rsidRPr="00A221C3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221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E51C79" w:rsidRPr="00B850FA" w:rsidTr="00010AF4">
        <w:trPr>
          <w:trHeight w:val="556"/>
        </w:trPr>
        <w:tc>
          <w:tcPr>
            <w:tcW w:w="970" w:type="dxa"/>
          </w:tcPr>
          <w:p w:rsidR="00E51C79" w:rsidRPr="00B850FA" w:rsidRDefault="00E51C79" w:rsidP="00010A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01" w:type="dxa"/>
          </w:tcPr>
          <w:p w:rsidR="00E51C79" w:rsidRPr="00B850FA" w:rsidRDefault="00E51C79" w:rsidP="00010AF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0FA">
              <w:rPr>
                <w:rFonts w:ascii="Times New Roman" w:hAnsi="Times New Roman" w:cs="Times New Roman"/>
                <w:sz w:val="26"/>
                <w:szCs w:val="26"/>
              </w:rPr>
              <w:t>Иная информация по решению разработчика проекта муниципального нормативного правового акта:</w:t>
            </w:r>
            <w:r w:rsidR="00B850FA" w:rsidRPr="00B850FA">
              <w:rPr>
                <w:rFonts w:ascii="Times New Roman" w:hAnsi="Times New Roman" w:cs="Times New Roman"/>
                <w:sz w:val="26"/>
                <w:szCs w:val="26"/>
              </w:rPr>
              <w:t xml:space="preserve"> примерный перечень вопросов, обсуждаемых в ходе публичных консультаций, прилагается к уведомлению по подготовке проекта нормативно</w:t>
            </w:r>
            <w:r w:rsidR="002755C7">
              <w:rPr>
                <w:rFonts w:ascii="Times New Roman" w:hAnsi="Times New Roman" w:cs="Times New Roman"/>
                <w:sz w:val="26"/>
                <w:szCs w:val="26"/>
              </w:rPr>
              <w:t>го правового акта</w:t>
            </w:r>
          </w:p>
        </w:tc>
      </w:tr>
    </w:tbl>
    <w:p w:rsidR="00B850FA" w:rsidRDefault="00B850FA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1607" w:rsidRDefault="009E1607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21C3" w:rsidRPr="00A221C3" w:rsidRDefault="00A221C3" w:rsidP="00A221C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A221C3">
        <w:rPr>
          <w:rFonts w:ascii="Times New Roman" w:eastAsia="Times New Roman" w:hAnsi="Times New Roman"/>
          <w:sz w:val="28"/>
          <w:szCs w:val="28"/>
          <w:lang w:eastAsia="zh-CN"/>
        </w:rPr>
        <w:t>Начальник  управления</w:t>
      </w:r>
    </w:p>
    <w:p w:rsidR="00A221C3" w:rsidRPr="00A221C3" w:rsidRDefault="00A221C3" w:rsidP="00A221C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A221C3">
        <w:rPr>
          <w:rFonts w:ascii="Times New Roman" w:eastAsia="Times New Roman" w:hAnsi="Times New Roman"/>
          <w:sz w:val="28"/>
          <w:szCs w:val="28"/>
          <w:lang w:eastAsia="zh-CN"/>
        </w:rPr>
        <w:t xml:space="preserve">экономики, труда,   </w:t>
      </w:r>
      <w:proofErr w:type="gramStart"/>
      <w:r w:rsidRPr="00A221C3">
        <w:rPr>
          <w:rFonts w:ascii="Times New Roman" w:eastAsia="Times New Roman" w:hAnsi="Times New Roman"/>
          <w:sz w:val="28"/>
          <w:szCs w:val="28"/>
          <w:lang w:eastAsia="zh-CN"/>
        </w:rPr>
        <w:t>земельных</w:t>
      </w:r>
      <w:proofErr w:type="gramEnd"/>
      <w:r w:rsidRPr="00A221C3">
        <w:rPr>
          <w:rFonts w:ascii="Times New Roman" w:eastAsia="Times New Roman" w:hAnsi="Times New Roman"/>
          <w:sz w:val="28"/>
          <w:szCs w:val="28"/>
          <w:lang w:eastAsia="zh-CN"/>
        </w:rPr>
        <w:t xml:space="preserve">  и </w:t>
      </w:r>
    </w:p>
    <w:p w:rsidR="00A221C3" w:rsidRPr="00A221C3" w:rsidRDefault="00A221C3" w:rsidP="00A221C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A221C3">
        <w:rPr>
          <w:rFonts w:ascii="Times New Roman" w:eastAsia="Times New Roman" w:hAnsi="Times New Roman"/>
          <w:sz w:val="28"/>
          <w:szCs w:val="28"/>
          <w:lang w:eastAsia="zh-CN"/>
        </w:rPr>
        <w:t>имущественных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отношений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      </w:t>
      </w:r>
      <w:r w:rsidRPr="00A221C3">
        <w:rPr>
          <w:rFonts w:ascii="Times New Roman" w:eastAsia="Times New Roman" w:hAnsi="Times New Roman"/>
          <w:sz w:val="28"/>
          <w:szCs w:val="28"/>
          <w:lang w:eastAsia="zh-CN"/>
        </w:rPr>
        <w:t xml:space="preserve"> А.В. Малахова                                           </w:t>
      </w:r>
    </w:p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 w:rsidP="00D32889">
      <w:pPr>
        <w:pStyle w:val="a4"/>
        <w:rPr>
          <w:rFonts w:ascii="Calibri" w:eastAsia="Calibri" w:hAnsi="Calibri" w:cs="Times New Roman"/>
        </w:rPr>
      </w:pP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221C3" w:rsidRPr="00A221C3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A221C3" w:rsidRPr="005D7ADE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A221C3" w:rsidRPr="005D7ADE" w:rsidRDefault="00A221C3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221C3" w:rsidRPr="005D7ADE" w:rsidRDefault="00A221C3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A221C3" w:rsidP="00A221C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D7A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D32889" w:rsidRPr="00D3288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Примерный перечень</w:t>
      </w:r>
    </w:p>
    <w:p w:rsidR="00D32889" w:rsidRDefault="00D32889" w:rsidP="00D3288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вопросов для участников публичных консультаций</w:t>
      </w:r>
    </w:p>
    <w:p w:rsidR="003B6190" w:rsidRPr="00D32889" w:rsidRDefault="003B6190" w:rsidP="00D3288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32889" w:rsidRPr="00A221C3" w:rsidRDefault="00D32889" w:rsidP="00D3288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</w:t>
      </w:r>
      <w:r w:rsidRPr="00D32889">
        <w:rPr>
          <w:rFonts w:ascii="Times New Roman" w:hAnsi="Times New Roman" w:cs="Times New Roman"/>
          <w:b/>
          <w:bCs/>
          <w:sz w:val="26"/>
          <w:szCs w:val="26"/>
        </w:rPr>
        <w:t>форму не позднее</w:t>
      </w:r>
      <w:r w:rsidR="00A221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b/>
          <w:bCs/>
          <w:sz w:val="26"/>
          <w:szCs w:val="26"/>
        </w:rPr>
        <w:t>5 календарных дней со дня размещения уведомления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по электронной почте на адрес: </w:t>
      </w:r>
      <w:proofErr w:type="spellStart"/>
      <w:r w:rsidR="00A221C3">
        <w:rPr>
          <w:rFonts w:ascii="Times New Roman" w:hAnsi="Times New Roman" w:cs="Times New Roman"/>
          <w:sz w:val="26"/>
          <w:szCs w:val="26"/>
          <w:lang w:val="en-US"/>
        </w:rPr>
        <w:t>konadmin</w:t>
      </w:r>
      <w:proofErr w:type="spellEnd"/>
      <w:r w:rsidR="00A221C3" w:rsidRPr="00A221C3">
        <w:rPr>
          <w:rFonts w:ascii="Times New Roman" w:hAnsi="Times New Roman" w:cs="Times New Roman"/>
          <w:sz w:val="26"/>
          <w:szCs w:val="26"/>
        </w:rPr>
        <w:t>@</w:t>
      </w:r>
      <w:r w:rsidR="00A221C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221C3" w:rsidRPr="00A221C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221C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A221C3" w:rsidRDefault="00D32889" w:rsidP="00A221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D32889">
        <w:rPr>
          <w:rFonts w:ascii="Times New Roman" w:hAnsi="Times New Roman"/>
          <w:sz w:val="26"/>
          <w:szCs w:val="26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/>
          <w:sz w:val="26"/>
          <w:szCs w:val="26"/>
        </w:rPr>
        <w:t xml:space="preserve"> </w:t>
      </w:r>
      <w:r w:rsidR="00A221C3" w:rsidRPr="00A221C3">
        <w:rPr>
          <w:rFonts w:ascii="Times New Roman" w:eastAsia="Times New Roman" w:hAnsi="Times New Roman"/>
          <w:sz w:val="26"/>
          <w:szCs w:val="26"/>
          <w:lang w:eastAsia="zh-CN"/>
        </w:rPr>
        <w:t xml:space="preserve">Начальник  управления экономики, труда,   </w:t>
      </w:r>
      <w:proofErr w:type="gramStart"/>
      <w:r w:rsidR="00A221C3" w:rsidRPr="00A221C3">
        <w:rPr>
          <w:rFonts w:ascii="Times New Roman" w:eastAsia="Times New Roman" w:hAnsi="Times New Roman"/>
          <w:sz w:val="26"/>
          <w:szCs w:val="26"/>
          <w:lang w:eastAsia="zh-CN"/>
        </w:rPr>
        <w:t>земельных</w:t>
      </w:r>
      <w:proofErr w:type="gramEnd"/>
      <w:r w:rsidR="00A221C3" w:rsidRPr="00A221C3">
        <w:rPr>
          <w:rFonts w:ascii="Times New Roman" w:eastAsia="Times New Roman" w:hAnsi="Times New Roman"/>
          <w:sz w:val="26"/>
          <w:szCs w:val="26"/>
          <w:lang w:eastAsia="zh-CN"/>
        </w:rPr>
        <w:t xml:space="preserve">  и</w:t>
      </w:r>
    </w:p>
    <w:p w:rsidR="00A221C3" w:rsidRPr="00A221C3" w:rsidRDefault="00A221C3" w:rsidP="00A221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221C3">
        <w:rPr>
          <w:rFonts w:ascii="Times New Roman" w:eastAsia="Times New Roman" w:hAnsi="Times New Roman"/>
          <w:sz w:val="26"/>
          <w:szCs w:val="26"/>
          <w:lang w:eastAsia="zh-CN"/>
        </w:rPr>
        <w:t>имущественных  отношений Малахова Антонина Викторовна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</w:p>
    <w:p w:rsidR="00A221C3" w:rsidRPr="00A221C3" w:rsidRDefault="00A221C3" w:rsidP="00A221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тел.</w:t>
      </w:r>
      <w:r w:rsidRPr="00A221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</w:rPr>
        <w:t>8 (47156) 2-14-70</w:t>
      </w:r>
      <w:r w:rsidRPr="00A221C3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Номер контактного теле</w:t>
      </w:r>
      <w:r>
        <w:rPr>
          <w:rFonts w:ascii="Times New Roman" w:hAnsi="Times New Roman" w:cs="Times New Roman"/>
          <w:sz w:val="26"/>
          <w:szCs w:val="26"/>
        </w:rPr>
        <w:t>фона __</w:t>
      </w:r>
      <w:r w:rsidRPr="00D32889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Адрес электронн</w:t>
      </w:r>
      <w:r>
        <w:rPr>
          <w:rFonts w:ascii="Times New Roman" w:hAnsi="Times New Roman" w:cs="Times New Roman"/>
          <w:sz w:val="26"/>
          <w:szCs w:val="26"/>
        </w:rPr>
        <w:t xml:space="preserve">ой почты </w:t>
      </w: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1.  На Ваш взгляд, актуальна ли сегодня проблема, на решение которой направлено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предлагаемое правовое регулирование?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актуальна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актуальна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в связи с тем, что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2. Насколько предлагаемое правовое регулирование соотносится с проблемой, на 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которой оно направлено?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соотносится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соотносится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не соотносится  в связи с тем, что 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достигнет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достигнет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D3288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4.  Является ли выбранный вариант решения проблемы оптимальным (в том числе с точки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зрения выгоды (издержек) для субъектов предпринимательской и инвестиционной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деятельности)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 xml:space="preserve">оптимальный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оптимальный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3B61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5.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3B61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6. Какие, на Ваш взгляд, целесообразно применить исключения по введению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регулирова</w:t>
      </w:r>
      <w:r>
        <w:rPr>
          <w:rFonts w:ascii="Times New Roman" w:hAnsi="Times New Roman" w:cs="Times New Roman"/>
          <w:sz w:val="26"/>
          <w:szCs w:val="26"/>
        </w:rPr>
        <w:t xml:space="preserve">ния в отношении отдельных групп </w:t>
      </w:r>
      <w:r w:rsidRPr="00D32889">
        <w:rPr>
          <w:rFonts w:ascii="Times New Roman" w:hAnsi="Times New Roman" w:cs="Times New Roman"/>
          <w:sz w:val="26"/>
          <w:szCs w:val="26"/>
        </w:rPr>
        <w:t>лиц__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(приведите соответствующее обоснование)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7. Иные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и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замечания,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которые,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по Вашему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мнению, целесообразно учесть в</w:t>
      </w:r>
      <w:r w:rsidR="00957DA9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рамках оценки регулирующего воздействия _____________________________________________</w:t>
      </w:r>
      <w:r w:rsidR="00957DA9">
        <w:rPr>
          <w:rFonts w:ascii="Times New Roman" w:hAnsi="Times New Roman" w:cs="Times New Roman"/>
          <w:sz w:val="26"/>
          <w:szCs w:val="26"/>
        </w:rPr>
        <w:t>_________________________</w:t>
      </w:r>
      <w:r w:rsidRPr="00D32889">
        <w:rPr>
          <w:rFonts w:ascii="Times New Roman" w:hAnsi="Times New Roman" w:cs="Times New Roman"/>
          <w:sz w:val="26"/>
          <w:szCs w:val="26"/>
        </w:rPr>
        <w:t>.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D32889" w:rsidRPr="00D32889" w:rsidSect="0097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79"/>
    <w:rsid w:val="00207A08"/>
    <w:rsid w:val="002755C7"/>
    <w:rsid w:val="003B6190"/>
    <w:rsid w:val="004219C0"/>
    <w:rsid w:val="00532675"/>
    <w:rsid w:val="005552C1"/>
    <w:rsid w:val="005D7ADE"/>
    <w:rsid w:val="00676AC1"/>
    <w:rsid w:val="006A68C4"/>
    <w:rsid w:val="00777673"/>
    <w:rsid w:val="007E7F1F"/>
    <w:rsid w:val="008210B1"/>
    <w:rsid w:val="008368EC"/>
    <w:rsid w:val="008B7E17"/>
    <w:rsid w:val="00957DA9"/>
    <w:rsid w:val="00977160"/>
    <w:rsid w:val="009E1607"/>
    <w:rsid w:val="00A04E81"/>
    <w:rsid w:val="00A221C3"/>
    <w:rsid w:val="00B62653"/>
    <w:rsid w:val="00B850FA"/>
    <w:rsid w:val="00BB4A66"/>
    <w:rsid w:val="00C07280"/>
    <w:rsid w:val="00D32889"/>
    <w:rsid w:val="00D435EE"/>
    <w:rsid w:val="00E51C79"/>
    <w:rsid w:val="00ED00AE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1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51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51C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0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1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51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51C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0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2024-08-22T13:30:00Z</cp:lastPrinted>
  <dcterms:created xsi:type="dcterms:W3CDTF">2024-08-22T13:33:00Z</dcterms:created>
  <dcterms:modified xsi:type="dcterms:W3CDTF">2024-08-22T13:43:00Z</dcterms:modified>
</cp:coreProperties>
</file>